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ED4" w:rsidRPr="00776ED4" w:rsidRDefault="00776ED4" w:rsidP="00776ED4">
      <w:pPr>
        <w:autoSpaceDE w:val="0"/>
        <w:autoSpaceDN w:val="0"/>
        <w:adjustRightInd w:val="0"/>
        <w:ind w:hanging="7"/>
        <w:jc w:val="both"/>
        <w:rPr>
          <w:sz w:val="28"/>
          <w:szCs w:val="28"/>
        </w:rPr>
      </w:pPr>
      <w:r w:rsidRPr="001A625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Правовые основания для предоставления муниципальной услуги: </w:t>
      </w:r>
      <w:r w:rsidRPr="00776ED4">
        <w:rPr>
          <w:sz w:val="28"/>
          <w:szCs w:val="28"/>
        </w:rPr>
        <w:t>«</w:t>
      </w:r>
      <w:r w:rsidRPr="00776ED4">
        <w:rPr>
          <w:spacing w:val="-3"/>
          <w:sz w:val="28"/>
          <w:szCs w:val="28"/>
        </w:rPr>
        <w:t>Предоставление архивных справок, архивных выписок и архивных копий</w:t>
      </w:r>
      <w:r w:rsidRPr="00776ED4">
        <w:rPr>
          <w:spacing w:val="-3"/>
          <w:sz w:val="28"/>
          <w:szCs w:val="28"/>
        </w:rPr>
        <w:t>»</w:t>
      </w:r>
    </w:p>
    <w:p w:rsidR="00776ED4" w:rsidRPr="00776ED4" w:rsidRDefault="00776ED4" w:rsidP="00776ED4">
      <w:pPr>
        <w:autoSpaceDE w:val="0"/>
        <w:autoSpaceDN w:val="0"/>
        <w:adjustRightInd w:val="0"/>
        <w:ind w:hanging="7"/>
        <w:jc w:val="both"/>
        <w:rPr>
          <w:sz w:val="28"/>
          <w:szCs w:val="28"/>
        </w:rPr>
      </w:pPr>
    </w:p>
    <w:p w:rsidR="00776ED4" w:rsidRPr="006D4D06" w:rsidRDefault="00776ED4" w:rsidP="00776ED4">
      <w:pPr>
        <w:ind w:firstLine="709"/>
        <w:jc w:val="both"/>
        <w:rPr>
          <w:sz w:val="26"/>
          <w:szCs w:val="26"/>
        </w:rPr>
      </w:pPr>
      <w:r w:rsidRPr="001A625D">
        <w:rPr>
          <w:sz w:val="28"/>
          <w:szCs w:val="28"/>
        </w:rPr>
        <w:t xml:space="preserve">  </w:t>
      </w:r>
      <w:bookmarkStart w:id="0" w:name="sub_281"/>
      <w:r w:rsidRPr="006D4D06">
        <w:rPr>
          <w:sz w:val="26"/>
          <w:szCs w:val="26"/>
        </w:rPr>
        <w:t xml:space="preserve"> Конституция Российской Федерации, принята всенародным голосованием </w:t>
      </w:r>
      <w:r>
        <w:rPr>
          <w:sz w:val="26"/>
          <w:szCs w:val="26"/>
        </w:rPr>
        <w:t xml:space="preserve">             </w:t>
      </w:r>
      <w:r w:rsidRPr="006D4D06">
        <w:rPr>
          <w:sz w:val="26"/>
          <w:szCs w:val="26"/>
        </w:rPr>
        <w:t>12 декабря 1993 года;</w:t>
      </w:r>
    </w:p>
    <w:p w:rsidR="00776ED4" w:rsidRPr="00D66D99" w:rsidRDefault="00776ED4" w:rsidP="00776ED4">
      <w:pPr>
        <w:ind w:firstLine="709"/>
        <w:jc w:val="both"/>
        <w:rPr>
          <w:sz w:val="26"/>
          <w:szCs w:val="26"/>
        </w:rPr>
      </w:pPr>
      <w:bookmarkStart w:id="1" w:name="sub_286"/>
      <w:bookmarkStart w:id="2" w:name="sub_285"/>
      <w:bookmarkEnd w:id="0"/>
      <w:r w:rsidRPr="00D66D99">
        <w:rPr>
          <w:sz w:val="26"/>
          <w:szCs w:val="26"/>
        </w:rPr>
        <w:t xml:space="preserve"> </w:t>
      </w:r>
      <w:hyperlink r:id="rId4" w:history="1">
        <w:r w:rsidRPr="00D66D99">
          <w:rPr>
            <w:rStyle w:val="a3"/>
            <w:sz w:val="26"/>
            <w:szCs w:val="26"/>
          </w:rPr>
          <w:t>Федеральный закон</w:t>
        </w:r>
      </w:hyperlink>
      <w:r w:rsidRPr="00D66D99">
        <w:rPr>
          <w:sz w:val="26"/>
          <w:szCs w:val="26"/>
        </w:rPr>
        <w:t xml:space="preserve"> от 6 октября 2003 года № 131-ФЗ «Об общих принципах организации местного самоуправления в Российской Федерации»;</w:t>
      </w:r>
    </w:p>
    <w:bookmarkEnd w:id="1"/>
    <w:p w:rsidR="00776ED4" w:rsidRPr="00D66D99" w:rsidRDefault="00776ED4" w:rsidP="00776ED4">
      <w:pPr>
        <w:ind w:firstLine="709"/>
        <w:jc w:val="both"/>
        <w:rPr>
          <w:sz w:val="26"/>
          <w:szCs w:val="26"/>
        </w:rPr>
      </w:pPr>
      <w:r w:rsidRPr="00D66D99">
        <w:rPr>
          <w:sz w:val="26"/>
          <w:szCs w:val="26"/>
        </w:rPr>
        <w:t xml:space="preserve"> </w:t>
      </w:r>
      <w:hyperlink r:id="rId5" w:history="1">
        <w:r w:rsidRPr="00D66D99">
          <w:rPr>
            <w:rStyle w:val="a3"/>
            <w:sz w:val="26"/>
            <w:szCs w:val="26"/>
          </w:rPr>
          <w:t>Федеральный закон</w:t>
        </w:r>
      </w:hyperlink>
      <w:r w:rsidRPr="00D66D99">
        <w:rPr>
          <w:sz w:val="26"/>
          <w:szCs w:val="26"/>
        </w:rPr>
        <w:t xml:space="preserve"> от 27 июля 2010 года № 210-ФЗ «Об организации предоставления государственных и муниципальных услуг» (далее – Федеральный закон № 210-ФЗ);</w:t>
      </w:r>
    </w:p>
    <w:p w:rsidR="00776ED4" w:rsidRPr="00D66D99" w:rsidRDefault="00776ED4" w:rsidP="00776ED4">
      <w:pPr>
        <w:ind w:firstLine="709"/>
        <w:jc w:val="both"/>
        <w:rPr>
          <w:sz w:val="26"/>
          <w:szCs w:val="26"/>
        </w:rPr>
      </w:pPr>
      <w:r w:rsidRPr="00D66D99">
        <w:rPr>
          <w:sz w:val="26"/>
          <w:szCs w:val="26"/>
        </w:rPr>
        <w:t xml:space="preserve"> постановления Правительства Российской Федерации от 7 июля                 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</w:t>
      </w:r>
    </w:p>
    <w:bookmarkEnd w:id="2"/>
    <w:p w:rsidR="00776ED4" w:rsidRPr="00D66D99" w:rsidRDefault="00776ED4" w:rsidP="00776ED4">
      <w:pPr>
        <w:ind w:firstLine="709"/>
        <w:jc w:val="both"/>
        <w:rPr>
          <w:sz w:val="26"/>
          <w:szCs w:val="26"/>
        </w:rPr>
      </w:pPr>
      <w:r w:rsidRPr="00D66D99">
        <w:rPr>
          <w:sz w:val="26"/>
          <w:szCs w:val="26"/>
        </w:rPr>
        <w:t xml:space="preserve"> постановление Правительства Российской Федерации от 25 июня     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76ED4" w:rsidRPr="00D66D99" w:rsidRDefault="00776ED4" w:rsidP="00776ED4">
      <w:pPr>
        <w:ind w:firstLine="709"/>
        <w:jc w:val="both"/>
        <w:rPr>
          <w:sz w:val="26"/>
          <w:szCs w:val="26"/>
        </w:rPr>
      </w:pPr>
      <w:r w:rsidRPr="00D66D99">
        <w:rPr>
          <w:sz w:val="26"/>
          <w:szCs w:val="26"/>
        </w:rPr>
        <w:t xml:space="preserve"> постановление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776ED4" w:rsidRPr="00D66D99" w:rsidRDefault="00776ED4" w:rsidP="00776ED4">
      <w:pPr>
        <w:ind w:firstLine="709"/>
        <w:jc w:val="both"/>
        <w:rPr>
          <w:sz w:val="26"/>
          <w:szCs w:val="26"/>
        </w:rPr>
      </w:pPr>
      <w:r w:rsidRPr="00D66D99">
        <w:rPr>
          <w:sz w:val="26"/>
          <w:szCs w:val="26"/>
        </w:rPr>
        <w:t xml:space="preserve"> постановление Правительства Российской Федерации от 26 марта 2016 года № 236 «О требованиях к предоставлению в электронной форме государственных и муниципальных услуг»;</w:t>
      </w:r>
    </w:p>
    <w:p w:rsidR="00776ED4" w:rsidRPr="00D66D99" w:rsidRDefault="00776ED4" w:rsidP="00776ED4">
      <w:pPr>
        <w:ind w:firstLine="709"/>
        <w:jc w:val="both"/>
        <w:rPr>
          <w:sz w:val="26"/>
          <w:szCs w:val="26"/>
        </w:rPr>
      </w:pPr>
      <w:r w:rsidRPr="00D66D99">
        <w:rPr>
          <w:sz w:val="26"/>
          <w:szCs w:val="26"/>
        </w:rPr>
        <w:t xml:space="preserve"> Закон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 (далее – Закон Краснодарского края № 2446-КЗ);</w:t>
      </w:r>
    </w:p>
    <w:p w:rsidR="00776ED4" w:rsidRPr="003973BD" w:rsidRDefault="00776ED4" w:rsidP="00776ED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973BD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</w:t>
      </w:r>
      <w:r w:rsidRPr="003973BD">
        <w:rPr>
          <w:sz w:val="26"/>
          <w:szCs w:val="26"/>
        </w:rPr>
        <w:t>Федеральный закон от 22 октября 2004 года № 125-ФЗ «Об архивном деле в Российской Федерации»;</w:t>
      </w:r>
    </w:p>
    <w:p w:rsidR="00776ED4" w:rsidRDefault="00776ED4" w:rsidP="00776ED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973BD">
        <w:rPr>
          <w:sz w:val="26"/>
          <w:szCs w:val="26"/>
        </w:rPr>
        <w:t>Закон Краснодарского края от 6 декабря 2005 года № 958-</w:t>
      </w:r>
      <w:proofErr w:type="gramStart"/>
      <w:r w:rsidRPr="003973BD">
        <w:rPr>
          <w:sz w:val="26"/>
          <w:szCs w:val="26"/>
        </w:rPr>
        <w:t>КЗ  «</w:t>
      </w:r>
      <w:proofErr w:type="gramEnd"/>
      <w:r w:rsidRPr="003973BD">
        <w:rPr>
          <w:sz w:val="26"/>
          <w:szCs w:val="26"/>
        </w:rPr>
        <w:t>Об архивном деле в Краснодарском крае»;</w:t>
      </w:r>
    </w:p>
    <w:p w:rsidR="00776ED4" w:rsidRPr="003973BD" w:rsidRDefault="00776ED4" w:rsidP="00776ED4">
      <w:pPr>
        <w:autoSpaceDE w:val="0"/>
        <w:autoSpaceDN w:val="0"/>
        <w:adjustRightInd w:val="0"/>
        <w:ind w:hanging="7"/>
        <w:jc w:val="both"/>
        <w:rPr>
          <w:sz w:val="26"/>
          <w:szCs w:val="26"/>
        </w:rPr>
      </w:pPr>
      <w:r w:rsidRPr="003973BD">
        <w:rPr>
          <w:sz w:val="26"/>
          <w:szCs w:val="26"/>
        </w:rPr>
        <w:t xml:space="preserve">          Устав муниципального образования Тихорецкий район, принятый решением Совета муниципального образования Тихорецкий   район    от 25 мая 2017 </w:t>
      </w:r>
      <w:proofErr w:type="gramStart"/>
      <w:r w:rsidRPr="003973BD">
        <w:rPr>
          <w:sz w:val="26"/>
          <w:szCs w:val="26"/>
        </w:rPr>
        <w:t>года  №</w:t>
      </w:r>
      <w:proofErr w:type="gramEnd"/>
      <w:r w:rsidRPr="003973BD">
        <w:rPr>
          <w:sz w:val="26"/>
          <w:szCs w:val="26"/>
        </w:rPr>
        <w:t xml:space="preserve"> 329;</w:t>
      </w:r>
    </w:p>
    <w:p w:rsidR="00776ED4" w:rsidRDefault="00776ED4" w:rsidP="00776ED4">
      <w:pPr>
        <w:tabs>
          <w:tab w:val="left" w:pos="851"/>
        </w:tabs>
        <w:ind w:firstLine="709"/>
        <w:jc w:val="both"/>
        <w:rPr>
          <w:sz w:val="26"/>
          <w:szCs w:val="26"/>
        </w:rPr>
      </w:pPr>
      <w:bookmarkStart w:id="3" w:name="_GoBack"/>
      <w:bookmarkEnd w:id="3"/>
      <w:r w:rsidRPr="003973BD">
        <w:rPr>
          <w:sz w:val="26"/>
          <w:szCs w:val="26"/>
        </w:rPr>
        <w:t>Положение об архивном отделе  администрации муниципального образования Тихорецкий район, утвержденное постановлением главы муниципального образования  Тихорецкий  район от 08 июля 2008 года № 791 «Об утверждении Положения об архивном отделе администрации муниципального образования Тихорецкий  район</w:t>
      </w:r>
      <w:r>
        <w:rPr>
          <w:sz w:val="26"/>
          <w:szCs w:val="26"/>
        </w:rPr>
        <w:t>»</w:t>
      </w:r>
      <w:r w:rsidRPr="003973BD">
        <w:rPr>
          <w:sz w:val="26"/>
          <w:szCs w:val="26"/>
        </w:rPr>
        <w:t>.</w:t>
      </w:r>
    </w:p>
    <w:p w:rsidR="0086765B" w:rsidRDefault="0086765B" w:rsidP="00776ED4">
      <w:pPr>
        <w:autoSpaceDE w:val="0"/>
        <w:autoSpaceDN w:val="0"/>
        <w:adjustRightInd w:val="0"/>
        <w:ind w:hanging="7"/>
        <w:jc w:val="both"/>
      </w:pPr>
    </w:p>
    <w:sectPr w:rsidR="0086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565"/>
    <w:rsid w:val="00037565"/>
    <w:rsid w:val="00776ED4"/>
    <w:rsid w:val="0086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E9B18-FA16-46C5-B633-0CDC4551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776ED4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77515.0" TargetMode="External"/><Relationship Id="rId4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2019-03-12T07:41:00Z</dcterms:created>
  <dcterms:modified xsi:type="dcterms:W3CDTF">2019-03-12T07:44:00Z</dcterms:modified>
</cp:coreProperties>
</file>